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923BBC" w:rsidRDefault="00923BBC" w:rsidP="00923BBC">
      <w:pPr>
        <w:pStyle w:val="NoSpacing"/>
        <w:jc w:val="center"/>
        <w:rPr>
          <w:b/>
          <w:sz w:val="28"/>
          <w:u w:val="single"/>
        </w:rPr>
      </w:pPr>
      <w:r w:rsidRPr="00923BBC">
        <w:rPr>
          <w:b/>
          <w:sz w:val="28"/>
          <w:u w:val="single"/>
        </w:rPr>
        <w:t>Draw what you read</w:t>
      </w:r>
    </w:p>
    <w:p w:rsidR="00923BBC" w:rsidRPr="00923BBC" w:rsidRDefault="00923BBC" w:rsidP="00923BBC">
      <w:pPr>
        <w:pStyle w:val="NoSpacing"/>
        <w:jc w:val="center"/>
        <w:rPr>
          <w:b/>
          <w:sz w:val="28"/>
          <w:u w:val="single"/>
        </w:rPr>
      </w:pPr>
    </w:p>
    <w:p w:rsidR="00923BBC" w:rsidRPr="00923BBC" w:rsidRDefault="00923BBC" w:rsidP="00923BBC">
      <w:pPr>
        <w:pStyle w:val="NoSpacing"/>
        <w:rPr>
          <w:sz w:val="28"/>
        </w:rPr>
      </w:pPr>
      <w:r w:rsidRPr="00923BBC">
        <w:rPr>
          <w:sz w:val="28"/>
        </w:rPr>
        <w:t xml:space="preserve">But a second later the feeling quickly disappeared, because that was when I saw Brendan-the-Bully. </w:t>
      </w:r>
    </w:p>
    <w:p w:rsidR="00923BBC" w:rsidRDefault="00923BBC" w:rsidP="00923BBC">
      <w:pPr>
        <w:pStyle w:val="NoSpacing"/>
        <w:rPr>
          <w:sz w:val="28"/>
        </w:rPr>
      </w:pPr>
    </w:p>
    <w:p w:rsidR="00923BBC" w:rsidRPr="00923BBC" w:rsidRDefault="00923BBC" w:rsidP="00923BBC">
      <w:pPr>
        <w:pStyle w:val="NoSpacing"/>
        <w:rPr>
          <w:sz w:val="28"/>
        </w:rPr>
      </w:pPr>
      <w:bookmarkStart w:id="0" w:name="_GoBack"/>
      <w:bookmarkEnd w:id="0"/>
      <w:r w:rsidRPr="00923BBC">
        <w:rPr>
          <w:sz w:val="28"/>
        </w:rPr>
        <w:t xml:space="preserve">He was standing in front of the boys’ toilet just a few yards away, and his cheeks were pink and his eyes were narrow, and he was watching the new boy with a scowl on his face. Everyone knows that Brendan-the-Bully hates anyone who’s different from him, but it was the first time I had seen him look so angry and mean. He couldn’t do anything because Ms Hemsi and Mrs Khan and the lady in the red scarf were there, I couldn’t help feeling worried. I think I knew right away that the scowl was a warning, and that he was going to make things hard for the new and anyone who wanted to be friends with him. </w:t>
      </w:r>
    </w:p>
    <w:p w:rsidR="00923BBC" w:rsidRPr="00923BBC" w:rsidRDefault="00923BBC" w:rsidP="00923BBC">
      <w:pPr>
        <w:pStyle w:val="NoSpacing"/>
        <w:rPr>
          <w:sz w:val="28"/>
        </w:rPr>
      </w:pPr>
    </w:p>
    <w:p w:rsidR="00923BBC" w:rsidRPr="00923BBC" w:rsidRDefault="00923BBC" w:rsidP="00923BBC">
      <w:pPr>
        <w:pStyle w:val="NoSpacing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123776</wp:posOffset>
                </wp:positionV>
                <wp:extent cx="5723906" cy="5070763"/>
                <wp:effectExtent l="19050" t="1905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07076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CD77" id="Rectangle 1" o:spid="_x0000_s1026" style="position:absolute;margin-left:399.5pt;margin-top:9.75pt;width:450.7pt;height:39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" filled="f" strokecolor="#002060" strokeweight="2.5pt">
                <w10:wrap anchorx="margin"/>
              </v:rect>
            </w:pict>
          </mc:Fallback>
        </mc:AlternateContent>
      </w:r>
    </w:p>
    <w:sectPr w:rsidR="00923BBC" w:rsidRPr="0092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C"/>
    <w:rsid w:val="000D2D70"/>
    <w:rsid w:val="001771E9"/>
    <w:rsid w:val="00367EBF"/>
    <w:rsid w:val="003D379B"/>
    <w:rsid w:val="004070A0"/>
    <w:rsid w:val="00581466"/>
    <w:rsid w:val="007F67D2"/>
    <w:rsid w:val="008577BA"/>
    <w:rsid w:val="00923BBC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E393"/>
  <w15:chartTrackingRefBased/>
  <w15:docId w15:val="{F2565A2E-B91C-40F9-9009-AE706CE1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>St James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2020-02-04T17:10:00Z</dcterms:created>
  <dcterms:modified xsi:type="dcterms:W3CDTF">2020-02-04T17:17:00Z</dcterms:modified>
</cp:coreProperties>
</file>